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A22BD" w:rsidP="00FA22BD">
      <w:pPr>
        <w:jc w:val="center"/>
        <w:rPr>
          <w:rFonts w:ascii="Arial" w:hAnsi="Arial" w:cs="Arial"/>
          <w:b/>
          <w:sz w:val="56"/>
          <w:szCs w:val="56"/>
        </w:rPr>
      </w:pPr>
      <w:r w:rsidRPr="00FA22BD">
        <w:rPr>
          <w:rFonts w:ascii="Arial" w:hAnsi="Arial" w:cs="Arial"/>
          <w:b/>
          <w:sz w:val="56"/>
          <w:szCs w:val="56"/>
        </w:rPr>
        <w:t>CONTRATOS MUNICIPALES DE SERVICIOS PROFESIONALES  2017</w:t>
      </w:r>
      <w:r>
        <w:rPr>
          <w:rFonts w:ascii="Arial" w:hAnsi="Arial" w:cs="Arial"/>
          <w:b/>
          <w:sz w:val="56"/>
          <w:szCs w:val="56"/>
        </w:rPr>
        <w:t xml:space="preserve">   </w:t>
      </w:r>
    </w:p>
    <w:p w:rsidR="00FA22BD" w:rsidRDefault="00FA22BD" w:rsidP="00FA22BD">
      <w:pPr>
        <w:jc w:val="center"/>
        <w:rPr>
          <w:rFonts w:ascii="Arial" w:hAnsi="Arial" w:cs="Arial"/>
          <w:b/>
          <w:sz w:val="56"/>
          <w:szCs w:val="56"/>
        </w:rPr>
      </w:pPr>
    </w:p>
    <w:p w:rsidR="00FA22BD" w:rsidRDefault="00FA22BD" w:rsidP="00FA22BD">
      <w:pPr>
        <w:rPr>
          <w:rFonts w:ascii="Arial" w:hAnsi="Arial" w:cs="Arial"/>
          <w:b/>
          <w:sz w:val="32"/>
          <w:szCs w:val="32"/>
        </w:rPr>
      </w:pPr>
      <w:r w:rsidRPr="00FA22BD">
        <w:rPr>
          <w:rFonts w:ascii="Arial" w:hAnsi="Arial" w:cs="Arial"/>
          <w:b/>
          <w:sz w:val="32"/>
          <w:szCs w:val="32"/>
        </w:rPr>
        <w:t xml:space="preserve">001-029-2017 </w:t>
      </w:r>
      <w:r>
        <w:rPr>
          <w:rFonts w:ascii="Arial" w:hAnsi="Arial" w:cs="Arial"/>
          <w:b/>
          <w:sz w:val="32"/>
          <w:szCs w:val="32"/>
        </w:rPr>
        <w:t xml:space="preserve"> Lourdes Eugenia Rizzo  </w:t>
      </w:r>
    </w:p>
    <w:p w:rsidR="00FA22BD" w:rsidRDefault="00FA22BD" w:rsidP="00FA22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002-029-2017   Alba Dina Cabrera de Sandoval </w:t>
      </w:r>
    </w:p>
    <w:p w:rsidR="00FA22BD" w:rsidRDefault="00FA22BD" w:rsidP="00FA22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003-029-2017  </w:t>
      </w:r>
      <w:r w:rsidR="00BC5EEE">
        <w:rPr>
          <w:rFonts w:ascii="Arial" w:hAnsi="Arial" w:cs="Arial"/>
          <w:b/>
          <w:sz w:val="32"/>
          <w:szCs w:val="32"/>
        </w:rPr>
        <w:t xml:space="preserve"> Yesika Mariela Juárez Santizo </w:t>
      </w:r>
    </w:p>
    <w:p w:rsidR="00BC5EEE" w:rsidRDefault="00BC5EEE" w:rsidP="00FA22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004-029-2017    Tereso De </w:t>
      </w:r>
      <w:r w:rsidR="00AB3B1A">
        <w:rPr>
          <w:rFonts w:ascii="Arial" w:hAnsi="Arial" w:cs="Arial"/>
          <w:b/>
          <w:sz w:val="32"/>
          <w:szCs w:val="32"/>
        </w:rPr>
        <w:t>Jesús</w:t>
      </w:r>
      <w:r>
        <w:rPr>
          <w:rFonts w:ascii="Arial" w:hAnsi="Arial" w:cs="Arial"/>
          <w:b/>
          <w:sz w:val="32"/>
          <w:szCs w:val="32"/>
        </w:rPr>
        <w:t xml:space="preserve"> Choc Xicay </w:t>
      </w:r>
    </w:p>
    <w:p w:rsidR="00BC5EEE" w:rsidRDefault="00BC5EEE" w:rsidP="00FA22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005-029-2017   Juan </w:t>
      </w:r>
      <w:r w:rsidR="00AB3B1A">
        <w:rPr>
          <w:rFonts w:ascii="Arial" w:hAnsi="Arial" w:cs="Arial"/>
          <w:b/>
          <w:sz w:val="32"/>
          <w:szCs w:val="32"/>
        </w:rPr>
        <w:t>Leónidas</w:t>
      </w:r>
      <w:r>
        <w:rPr>
          <w:rFonts w:ascii="Arial" w:hAnsi="Arial" w:cs="Arial"/>
          <w:b/>
          <w:sz w:val="32"/>
          <w:szCs w:val="32"/>
        </w:rPr>
        <w:t xml:space="preserve"> Sacabun Morales </w:t>
      </w:r>
    </w:p>
    <w:p w:rsidR="00BC5EEE" w:rsidRDefault="00BC5EEE" w:rsidP="00FA22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009-029-2017   Juan Ernesto Patricio Tezaguic </w:t>
      </w:r>
    </w:p>
    <w:p w:rsidR="00BC5EEE" w:rsidRDefault="00AB3B1A" w:rsidP="00FA22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010-029-2017   </w:t>
      </w:r>
      <w:proofErr w:type="spellStart"/>
      <w:r>
        <w:rPr>
          <w:rFonts w:ascii="Arial" w:hAnsi="Arial" w:cs="Arial"/>
          <w:b/>
          <w:sz w:val="32"/>
          <w:szCs w:val="32"/>
        </w:rPr>
        <w:t>Otoqui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Jun</w:t>
      </w:r>
      <w:r w:rsidR="00BC5EEE">
        <w:rPr>
          <w:rFonts w:ascii="Arial" w:hAnsi="Arial" w:cs="Arial"/>
          <w:b/>
          <w:sz w:val="32"/>
          <w:szCs w:val="32"/>
        </w:rPr>
        <w:t>ajpu</w:t>
      </w:r>
      <w:proofErr w:type="spellEnd"/>
      <w:r w:rsidR="00BC5EE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Hernández</w:t>
      </w:r>
      <w:r w:rsidR="00BC5EE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C5EEE">
        <w:rPr>
          <w:rFonts w:ascii="Arial" w:hAnsi="Arial" w:cs="Arial"/>
          <w:b/>
          <w:sz w:val="32"/>
          <w:szCs w:val="32"/>
        </w:rPr>
        <w:t>Zet</w:t>
      </w:r>
      <w:proofErr w:type="spellEnd"/>
      <w:r w:rsidR="00BC5EEE">
        <w:rPr>
          <w:rFonts w:ascii="Arial" w:hAnsi="Arial" w:cs="Arial"/>
          <w:b/>
          <w:sz w:val="32"/>
          <w:szCs w:val="32"/>
        </w:rPr>
        <w:t xml:space="preserve">  </w:t>
      </w:r>
    </w:p>
    <w:p w:rsidR="00BC5EEE" w:rsidRPr="00FA22BD" w:rsidRDefault="00BC5EEE" w:rsidP="00FA22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011-029-2017   Alba Dina Barrilas Cabrera </w:t>
      </w:r>
    </w:p>
    <w:sectPr w:rsidR="00BC5EEE" w:rsidRPr="00FA22BD" w:rsidSect="00290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22BD"/>
    <w:rsid w:val="00100E67"/>
    <w:rsid w:val="00290D10"/>
    <w:rsid w:val="00AB3B1A"/>
    <w:rsid w:val="00BC5EEE"/>
    <w:rsid w:val="00EE66DA"/>
    <w:rsid w:val="00FA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Secrealdalde</dc:creator>
  <cp:lastModifiedBy>Secrealdalde</cp:lastModifiedBy>
  <cp:revision>5</cp:revision>
  <dcterms:created xsi:type="dcterms:W3CDTF">2018-07-13T22:55:00Z</dcterms:created>
  <dcterms:modified xsi:type="dcterms:W3CDTF">2018-07-16T17:13:00Z</dcterms:modified>
</cp:coreProperties>
</file>